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【河源美思威尔顿】河源二天丨华南最大人工湖万绿湖丨广东小九寨野趣沟丨尊龙汤泉丨行程单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YY2023020501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08:00海珠广场华厦大酒店旁边中国银行门口（海珠广场地铁站F出口）
                <w:br/>
                下车点：
                <w:br/>
                原上车点下车
                <w:br/>
                （因受交通管制，有可能变更上下车地点，具体以导游通知为准）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★入住【铂金五星万绿湖美思威尔顿酒店】粤东地区目前规格最高、规模最大、功能最全的奢华度假酒店，免费享用：健身房、室内外恒温游泳池、九里湖环游！
                <w:br/>
                ★浸泡【养生汤泉】来自地下深层优质矿泉水，对于治疗皮肤病、心血管疾病，风湿、神经衰弱等均有一定的疗效！
                <w:br/>
                ★漫步【九里湖畔】畅游风景如画的美丽风光，欣赏令人如痴如醉的美景！
                <w:br/>
                ★船游【万绿湖】一览万绿湖的美丽风光。坐船游华南地区最大的人工湖！登上各具特色的岛屿
                <w:br/>
                ★游览【野趣沟】国家AAAA级景区野趣沟---以树奇、石怪、沟幽、水秀之独特的原始山水自然风光，展现其以野性之乐释放人生欢情，以野性之迷解读生态文化，以野性之美展示自然魅力！
                <w:br/>
                ★品尝【舌尖美食】《客家风味宴》、《丰盛自助早餐》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D1:广州集合—船游万绿湖--入住万绿湖美思威尔顿酒店、汤泉、九里湖畔
                <w:br/>
                08:00-11:00  于指定地点集合、乘空调旅游汽车出发前往河源
                <w:br/>
                11:30-12:30  前往餐厅用午餐
                <w:br/>
                13:00-16:30  船游万绿湖（含水月湾、龙凤岛、镜花缘）船游370平方公里浩淼碧水，1100平方公里延绵青山，360多个岛屿星罗棋布，点缀湖中此处四季是绿、处处皆绿而得名，集水域壮美、水质纯美、水色秀美、水性恬美于一湖，湖区山川秀丽，湖水蔚蓝碧绿，展现出一幅幅迷人的山水画卷。随后游船抵达【水月湾】：一个只有乘船才能到达的心灵港湾，远离城市喧嚣，放松疲惫身心，在青山白云碧水之间有一港湾可以放"心"停泊；素有“万绿湖中的翡翠明珠”之称； 船往吉祥美丽之岛－－【龙凤岛】：东部象龙，西部似凤，整个岛屿如龙飞凤舞，故名“龙凤岛”，也是万绿湖中的爱情岛，有龙凤呈祥之意；游万绿湖最具特色的小岛【镜花缘】：依托万绿湖奇秀的自然风光和丰富的动植物资源，重点突出自然生态、园林、森林、奇石异洞等景观，以小说中描述的仙境美景，奇闻趣事为主线，设置了百花广场、百花路、绿香亭、入梦岩、凝翠谷、红颜洞、泣红亭、女儿国、高空飞降等景点和项目【植物园】园内集珍贵植物普及、物种保育、生态旅游等功能为一体的综合植物园，植物群落丰富多样，乡土植物葱翠繁茂，现园内含有野生国家保护植物11种，有花植物8种，其余珍稀植物数十种。于【镜花缘女儿国】欣赏大型客家歌舞表演（表演时间：下午14：00-14：30、15：20-15：50，如遇下雨天或特殊情况，则取消，不作任何赔偿）。后前往万绿湖畔各种摆拍，玻璃吊蓝、玻璃船、紫藤长廊。
                <w:br/>
                17:00-前往铂金五星酒店【万绿湖美思威尔顿酒店】入住后自由活动：酒店借鉴了世界各地客家民居(四角楼、土楼、骑楼、围龙屋等)的建筑风格新建而成。酒店总体建筑面积12万平方米，共有客房400套/间，目前有酒店员工700多人，是粤东地区目前规格最高、规模最大、功能最全的奢华度假酒店。酒店位于万绿湖国家AAAA级风景区内，地理位置得天独厚，自然资源十分优越。酒店由中国民营企业巨子—广东黄河实业集团投资兴建，总投资逾10亿元人民币。
                <w:br/>
                自由活动时间安排（客人可自由选择）：
                <w:br/>
                1、酒店汤泉（含一次，开放时间：16:00-23:00）：矿物汤泉-万绿湖畔唯一温泉养生度假地，来自地下深层优质矿泉水，对于治疗皮肤病、心血管疾病，风湿、神经衰弱等均有一定的疗效，还能达到排毒养颜美容效果！
                <w:br/>
                2、室内外泳池、健身房（凭房卡即可免费使用）：可以在室内恒温泳池中尽情畅游几个来回、漂浮和放松，或与孩子们玩水嬉戏。25米长的室内恒温泳池将让您尽享愉悦惬意的休闲体验。我们还有3个不同风格的室外泳。健身房各种休闲项目。让身心在青山碧水间放松，重新焕发生活的激情和对生活的热爱！
                <w:br/>
                3、可自行前往畅游风景如画的万绿湖【九里湖畔】：带上自己的爱人、亲友，徒步环绿道沿行,一 边欣赏令人如痴如醉的美景、一边感受着家人带来的浓浓的爱意，何尝不是人生一大乐事！
                <w:br/>
                18:00-19:00  晚餐（于新港特色小镇自理）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河源铂金五星万绿湖美思威尔顿酒店标双房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D2:野趣沟——返程
                <w:br/>
                07:30-09:00  享用自助早餐
                <w:br/>
                09:00-12:00  前往游览【野趣沟风景区】空气质量相当好，据专业部门所测空气质量检验报告：野趣沟氧气负离子含量为50000个/C㎡,面临碧波万顷的万绿湖，三面山势层峦曡幛，巍峨峻秀，古藤巨树遮天盖日，飞瀑流泉百重千层；以“奇树、怪石、幽沟、秀水”之独特的原始山水自然风光著称。景区分为三大区域：野鸭湖娱乐区别有野浴乐、可以自由畅游无敌山泉，狐狸坳步行区(免费探险)以沿途趣味性景观、溯溪探险和约500米变化多端的杉木路构成，野趣无穷，有花谜、树谜、藤谜，药谜及千年不解之谜“天书石”；响水坪休闲区以野性之美为主题，可见野蜂采蜜、野汉石、浪女石、花心潭、有69米的响水瀑布直泻而下，让你体验“飞流直下三千尺”的优美境界。而整个旅游区面临碧波万倾的万绿湖，三面山势层峦叠嶂，巍峨峻秀，古藤巨树遮天盖日，飞瀑流泉百重千层;以树奇、石怪、沟幽、水秀之独特的原始山水自然风光，被誉为“广东小九寨”,是河源原生态旅游的典范。
                <w:br/>
                12:30-13:30  前往餐厅用午餐
                <w:br/>
                14:00  结束愉快行程,乘车返回温馨家园!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2.用餐：2正1早餐（ 正餐围餐，10-12人一围，大小同价）；餐饮风味、用餐条件各地有一定的差异，请见谅（不含酒水和其他额外消费）；
                <w:br/>
                3.住宿：行程中指定酒店标双房（每成人一个床位）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3、第一天晚餐不含，自理；
                <w:br/>
                4、产生单男单女补房差平日190元/人、周末210元/人；
                <w:br/>
                5、景区一切消费自愿为原则，绝不强迫消费；
                <w:br/>
                6、个人旅游意外保险（国家旅游局建议游客在团队出发前购买旅游意外保险）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2026-04-04T03:00:41+08:00</dcterms:created>
  <dcterms:modified xsi:type="dcterms:W3CDTF">2026-04-04T03:00:41+08:00</dcterms:modified>
</cp:coreProperties>
</file>

<file path=docProps/custom.xml><?xml version="1.0" encoding="utf-8"?>
<Properties xmlns="http://schemas.openxmlformats.org/officeDocument/2006/custom-properties" xmlns:vt="http://schemas.openxmlformats.org/officeDocument/2006/docPropsVTypes"/>
</file>