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【温泉直通车】南昆山慕思嘉华温泉酒店3天丨含早含晚丨畅游无边际泳池丨享40个特色温泉泡池丨特色溶洞泡池行程单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TX-20260128SP6821069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晚餐：酒店晚餐按房安排，以上菜单仅供参考，以酒店当天实际安排为准。当天入住含晚客人达到40人以上则自动升级为自助晚餐，不作提前通知。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第2天：南昆山慕思嘉华温泉酒店
                <w:br/>
                自由活动
                <w:br/>
              </w:t>
            </w:r>
          </w:p>
        </w:tc>
        <w:tc>
          <w:tcPr/>
          <w:p>
            <w:pPr>
              <w:pStyle w:val="indent"/>
            </w:pPr>
            <w:r>
              <w:rPr>
                <w:rFonts w:ascii="宋体" w:hAnsi="宋体" w:eastAsia="宋体" w:cs="宋体"/>
                <w:color w:val="000000"/>
                <w:sz w:val="20"/>
                <w:szCs w:val="20"/>
              </w:rPr>
              <w:t xml:space="preserve">早餐：√     午餐：X     晚餐：酒店晚餐按房安排，以上菜单仅供参考，以酒店当天实际安排为准。当天入住含晚客人达到40人以上则自动升级为自助晚餐，不作提前通知。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第3天：南昆山慕思嘉华温泉酒店—广州（参加3天团的游客第二天全天自由活动）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正确的名字/身份证号码/联系方式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
                <w:br/>
                晚餐菜单以酒店当天实际安排为准。当天入住含晚客人达到40人以上则自动升级为自助晚餐，不作提前通知。
                <w:br/>
                客人入住酒店必须凭二代身份证，住房押金约300元/间需自理！
                <w:br/>
                此线路不接受全单单订车位，敬请谅解！
                <w:br/>
                *14人同时报名免费升级7房别墅（均为1.2米双床房）,麻将任打,私家泡池任泡(周六不做升级)
                <w:br/>
                *16人同时报名免费升级8房别墅（5间1.2米双床房+3间1.8米大床房）,麻将任打,私家泡池任泡(周六不做升级)
                <w:br/>
                *升级泡池房加收200元/间/晚（无限放水）
                <w:br/>
                单订车位客人按照自身需求购买以下门票/餐券（旅行社不作代订，以园区实际价格为准）：
                <w:br/>
                1.5米以上：自助早餐98 元/次、自助晚餐238元/次，温泉次票128 元；
                <w:br/>
                1.2-1.5米：自助早餐68 元/次，自助晚餐98 元/次，温泉次票68 元；
                <w:br/>
                1.2 米以下：免费（每房仅限携带一位免费儿童，超出需付费）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2026-04-29T02:09:30+08:00</dcterms:created>
  <dcterms:modified xsi:type="dcterms:W3CDTF">2026-04-29T02:09:30+08:00</dcterms:modified>
</cp:coreProperties>
</file>

<file path=docProps/custom.xml><?xml version="1.0" encoding="utf-8"?>
<Properties xmlns="http://schemas.openxmlformats.org/officeDocument/2006/custom-properties" xmlns:vt="http://schemas.openxmlformats.org/officeDocument/2006/docPropsVTypes"/>
</file>