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【热卖•全景陕西】陕西山西双飞6天 |兵马俑 | 甘泉雨岔大峡谷 | 波浪谷 | 壶口瀑布 | 西安博物院| 延安枣园 |云丘山万年冰洞（纯玩）行程单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DFY-202503A4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山西省-陕西省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【去程】广州-运城，CA4594   0755-1035
                <w:br/>
                【回程】运城-广州，CA4593   1125-1355
                <w:br/>
                （具体航班时间以实际出票为准，此线路进出口岸未定，可能会调整为下午机去晚机回来，以实际出票为准！在不影响原接待条件的情况下，旅行社有权调整行程游览顺序，敬请谅解）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★【价值188元/人：探秘沉睡的帝陵】一场打破时空界限的超感体验项目，也是目前国内场地面积最大的元宇宙XR大空间！
                <w:br/>
                ★【陕北腰鼓】一曲黄土高原的交响，一种文化的传承，当那震天响的鼓声响起，仿佛整个大地都在颤抖，那是中华民族精神力量的磅礴和不凡！
                <w:br/>
                ★【贴心安排】毛泽东纪念币+每人每天水管够！
                <w:br/>
                ★【保证夜游大唐不夜城】打卡【盛唐密盒】流量密码，感受穿梭千年长安美轮美奂的夜色美景！
                <w:br/>
                ★【品质保证】团团配备“百宝箱”提供个性化服务，让游客体验无微不至的旅程！
                <w:br/>
                ★【行程简表】以下行程安排可能会因大交通、天气、路况等原因做相应调整，实际景点数目不会减少，敬请谅解！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广州-运城-云丘山
                <w:br/>
                根据航班时间，于指定的地点集中前往广州白云机场集中，送团人将为您办理登机手续！搭乘航班飞赴运城，车赴云丘山（约1.5小时），参观“河汾第一名胜”【云丘山】（游览约2小时），这里历史文化积淀博大精深，上古时期，是稷王教民稼穑的农耕文化始发地，是上古羲和以云丘山为北顶高榘观天定时，夏历产生的地方。参观【塔尔坡古村】欣赏云丘山婚俗表演，体验打花鼓、观皮影戏、村长家访、听民歌！还可自费参观世界三大冰洞奇观【万年冰洞群】（不含门票+电瓶车套票130元/人，非必须，如需参观敬请自理）每逢三伏盛夏，洞外酷暑炎炎，洞内却寒气逼人，滴水成冰，更为奇观的是犬牙交错的冰凌柱争奇斗艳，十分壮观。晚宿云丘山。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景点：【云丘山】【塔尔坡古村】【万年冰洞群】
                <w:br/>
                到达城市：运城
              </w:t>
            </w:r>
          </w:p>
        </w:tc>
        <w:tc>
          <w:tcPr/>
          <w:p>
            <w:pPr>
              <w:pStyle w:val="indent"/>
            </w:pPr>
            <w:r>
              <w:rPr>
                <w:rFonts w:ascii="宋体" w:hAnsi="宋体" w:eastAsia="宋体" w:cs="宋体"/>
                <w:color w:val="000000"/>
                <w:sz w:val="20"/>
                <w:szCs w:val="20"/>
              </w:rPr>
              <w:t xml:space="preserve">早餐：X     午餐：养生宴     晚餐：X   </w:t>
            </w:r>
          </w:p>
        </w:tc>
        <w:tc>
          <w:tcPr/>
          <w:p>
            <w:pPr>
              <w:pStyle w:val="indent"/>
            </w:pPr>
            <w:r>
              <w:rPr>
                <w:rFonts w:ascii="宋体" w:hAnsi="宋体" w:eastAsia="宋体" w:cs="宋体"/>
                <w:color w:val="000000"/>
                <w:sz w:val="20"/>
                <w:szCs w:val="20"/>
              </w:rPr>
              <w:t xml:space="preserve">云丘山：琪尔康度假村、云圣快捷酒店或同级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云丘山-壶口-延安
                <w:br/>
                酒店早餐后，车赴壶口（约2小时），游览世界上唯一的金色瀑布【黄河壶口瀑布】（约2小时），世界上最大的黄河瀑布，黄河巨流至此，两岸苍山挟持，被压缩到20—30米的宽度。1000立方米/秒的河水，从20多米高的陡崖上倾注而泻，形成“千里黄河一壶收”的气概。车赴延安（约2.5小时），游览【枣园】（约1小时）中共中央书记处所在地，中共中央在这里领导和开展了轰轰烈烈的大生产运动和延安整风运动，充满了革命历史的厚重感，参观毛主席、周总理等领导人的故居和办公场所。打卡重现北宋延州历史风貌的【延安红街】穿越时空走进当年无数热血青年向往的老延安，领略黄土文化，感受古老延安！特别邀请：延安老艺人与您同台互动被称为“天下第一鼓”的【腰鼓表演】，齐唱时代的信仰--陕北红歌唱不衰！
                <w:br/>
                交通：汽车
                <w:br/>
                景点：【黄河壶口瀑布】【枣园】【延安红街】
                <w:br/>
              </w:t>
            </w:r>
          </w:p>
        </w:tc>
        <w:tc>
          <w:tcPr/>
          <w:p>
            <w:pPr>
              <w:pStyle w:val="indent"/>
            </w:pPr>
            <w:r>
              <w:rPr>
                <w:rFonts w:ascii="宋体" w:hAnsi="宋体" w:eastAsia="宋体" w:cs="宋体"/>
                <w:color w:val="000000"/>
                <w:sz w:val="20"/>
                <w:szCs w:val="20"/>
              </w:rPr>
              <w:t xml:space="preserve">早餐：√     午餐：迎亲宴     晚餐：X   </w:t>
            </w:r>
          </w:p>
        </w:tc>
        <w:tc>
          <w:tcPr/>
          <w:p>
            <w:pPr>
              <w:pStyle w:val="indent"/>
            </w:pPr>
            <w:r>
              <w:rPr>
                <w:rFonts w:ascii="宋体" w:hAnsi="宋体" w:eastAsia="宋体" w:cs="宋体"/>
                <w:color w:val="000000"/>
                <w:sz w:val="20"/>
                <w:szCs w:val="20"/>
              </w:rPr>
              <w:t xml:space="preserve">延安：圣都酒店、欢顺梵泊酒店、丽恒酒店或同级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延安-靖边-延安
                <w:br/>
                酒店早餐后，游览【杨家岭】（约1小时）毛主席等老一辈中央领导人在延安居住的一个地方，游览【枣园】（约1小时）中共中央在这里领导和开展了轰轰烈烈的大生产运动和延安整风运动。车赴靖边（车程约2小时），游览【波浪谷】（游览约3小时），景区内的丹霞地貌景观主要形成于距今9600万年前的白垩纪时期。这里的沙丘不断浸渍地下水，一层层沉积下来，凝结成砂岩,又经地壳运动、流水与风力的自然雕琢，形成了各类线谷、巷谷、赤壁等奇特的丹霞地貌景观。
                <w:br/>
                交通：汽车
                <w:br/>
                景点：【波浪谷】【波浪谷】
                <w:br/>
              </w:t>
            </w:r>
          </w:p>
        </w:tc>
        <w:tc>
          <w:tcPr/>
          <w:p>
            <w:pPr>
              <w:pStyle w:val="indent"/>
            </w:pPr>
            <w:r>
              <w:rPr>
                <w:rFonts w:ascii="宋体" w:hAnsi="宋体" w:eastAsia="宋体" w:cs="宋体"/>
                <w:color w:val="000000"/>
                <w:sz w:val="20"/>
                <w:szCs w:val="20"/>
              </w:rPr>
              <w:t xml:space="preserve">早餐：√     午餐：陕北风味     晚餐：X   </w:t>
            </w:r>
          </w:p>
        </w:tc>
        <w:tc>
          <w:tcPr/>
          <w:p>
            <w:pPr>
              <w:pStyle w:val="indent"/>
            </w:pPr>
            <w:r>
              <w:rPr>
                <w:rFonts w:ascii="宋体" w:hAnsi="宋体" w:eastAsia="宋体" w:cs="宋体"/>
                <w:color w:val="000000"/>
                <w:sz w:val="20"/>
                <w:szCs w:val="20"/>
              </w:rPr>
              <w:t xml:space="preserve">延安：丽恒酒店、弘泽酒店、鸿禧南苑、金融宾馆、欢顺酒店或同级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延安-甘泉-西安
                <w:br/>
                酒店早餐后，赴甘泉（约2小时），走进“黄土高原自然的地缝奇观”【甘泉大峡谷】（约2小时），走进峡谷，峡壁呈现凹凸不平，线条流畅，如波浪从您身边划过，宽的地方可几人并排可行，窄的地方只容一人过去，属于陕北独一无二的地质奇观！车赴西安(车程约3小时）漫步于【钟鼓楼广场+北院门仿古步行街】（自由活动约1小时），在具有民族特色的回民小吃街自费品尝美食【网红蛋菜夹馍】、没有翅膀却能带你味蕾飞翔的【羊肉泡馍】、回坊必打卡的【花奶奶酸梅汤】、念念不忘必有回响的【石家包子】，夜游【大唐不夜城】（游览约1.5小时），整条街以大唐群英谱，贞观之治，武后行从，霓裳羽衣，雁塔题目，开元盛世等大型文化群雕贯穿其中，还有专门为这条街打造的璀璨绚烂的景观灯，结合周围恢弘大气的精致仿唐建筑群宛如梦回盛唐。
                <w:br/>
                交通：汽车
                <w:br/>
                景点：【甘泉大峡谷】【钟鼓楼广场+北院门仿古步行街】【大唐不夜城】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西安：新时代大酒店、锦业二路智选假日酒店 、美丽豪酒店（昆明路）、高新南智选 、浐灞智选酒店 、港湾假日酒店或同级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西安-临潼-运城
                <w:br/>
                酒店早餐后，参观【西安博物院】（参观约2小时）又名“小雁塔”，馆内珍藏丰富，各类文物琳琅满目，每一件都讲述着古都西安的辉煌过往。青铜器的厚重、陶俑的生动、瓷器的温润、金银器的华丽、书画的墨香……无不散发着古文化的独特魅力。赴临潼（约1小时），参观“世界第八大奇迹”【秦始皇帝陵博物院】（游览约2.5小时）。景区包含兵马俑1、2、3号坑，兵马俑坑的规模宏大，三个坑共约有2万多平方米，坑内共计有陶俑马近八千件，木制战车一百余乘和青铜兵器4万余件。独家赠送安排：价值188元/人《XR探秘沉睡的帝陵》探究帝陵的秘密。车赴运城（车程约3小时）游览【盬街】（自由活动约1小时），晚餐在此自费品尝运城美食，酥沙香甜闻喜煮饼，鲜而不膻的羊杂烂，滋补养生的北相羊肉胡卜。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交通：汽车
                <w:br/>
                景点：【西安博物院】【秦始皇帝陵博物院】【盬街】
                <w:br/>
              </w:t>
            </w:r>
          </w:p>
        </w:tc>
        <w:tc>
          <w:tcPr/>
          <w:p>
            <w:pPr>
              <w:pStyle w:val="indent"/>
            </w:pPr>
            <w:r>
              <w:rPr>
                <w:rFonts w:ascii="宋体" w:hAnsi="宋体" w:eastAsia="宋体" w:cs="宋体"/>
                <w:color w:val="000000"/>
                <w:sz w:val="20"/>
                <w:szCs w:val="20"/>
              </w:rPr>
              <w:t xml:space="preserve">早餐：√     午餐：秦王宴     晚餐：X   </w:t>
            </w:r>
          </w:p>
        </w:tc>
        <w:tc>
          <w:tcPr/>
          <w:p>
            <w:pPr>
              <w:pStyle w:val="indent"/>
            </w:pPr>
            <w:r>
              <w:rPr>
                <w:rFonts w:ascii="宋体" w:hAnsi="宋体" w:eastAsia="宋体" w:cs="宋体"/>
                <w:color w:val="000000"/>
                <w:sz w:val="20"/>
                <w:szCs w:val="20"/>
              </w:rPr>
              <w:t xml:space="preserve">运城：雅朵酒店、美豪怡致、维也纳酒店、美巢雅韵或同级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运城-广州
                <w:br/>
                酒店早餐后，游览【运城盐湖】（乘旅游大巴环湖一周，约30分钟），途中路过【观景台】短暂停留，拍照留念，这里是世界三大硫酸钠型内陆盐湖之一。由于其盐含量类似中东的“死海”，人在水中可以漂浮不沉，故被誉为“中国死海”。结束后根据航班时间前往机场。送团乘机返广州，结束愉快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2.住宿：全程入住豪华酒店标准双人房。每成人每晚一个床位，若出现单男单女， 没有三人间或者加床，客人需补单房差入住双标间，如参考酒店不能入住的情况下，调整入住不低于以上行程中参考备选酒店的质量标准。
                <w:br/>
                3.用餐：含5早6正，正餐餐标40元/人/正，升级5个特色餐！，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6.交通：陕西省当地旅游空调大巴，9-55座旅游车，根据人数安排车型。
                <w:br/>
                7.儿童：半价餐、占车位、导游服务费、 含半价早餐，不占床，含半价门票,超高需当地补门票差价。
                <w:br/>
                8.其他：每天每人赠送一瓶矿泉水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红色文化类表演：《再回延安》或《延安延安》</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盛唐文化类表演：《西安千古情》或《驼铃传奇》</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
                必消：
                <w:br/>
                云丘山电瓶车20元，
                <w:br/>
                壶口瀑布电瓶车40元/人
                <w:br/>
                雨岔大峡谷景区交通70元
                <w:br/>
                <w:br/>
                自愿：
                <w:br/>
                万年冰洞门票+电瓶车130元
                <w:br/>
                杨家岭、枣园耳麦20元，兵马俑耳麦20元
                <w:br/>
                波浪谷：不含玻璃桥50元/人，不含扶梯15元/人
                <w:br/>
                兵马俑电瓶车5元
                <w:br/>
                西安博物院耳麦20元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2025-07-17T04:51:06+08:00</dcterms:created>
  <dcterms:modified xsi:type="dcterms:W3CDTF">2025-07-17T04:51:06+08:00</dcterms:modified>
</cp:coreProperties>
</file>

<file path=docProps/custom.xml><?xml version="1.0" encoding="utf-8"?>
<Properties xmlns="http://schemas.openxmlformats.org/officeDocument/2006/custom-properties" xmlns:vt="http://schemas.openxmlformats.org/officeDocument/2006/docPropsVTypes"/>
</file>