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2025年春节【南海之梦邮轮】海南三亚双飞5天半自助游｜三沙市｜西沙群岛｜全富岛｜银屿岛｜三沙灯塔｜升旗仪式｜玻璃海｜探访渔民村行程单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传奇西沙！乘坐西沙邮轮前往国人最向往的地方，圆梦西沙，宣示主权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FG-XS2025-NHZMCJ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九元航空 含15kg免费托运行李额
                <w:br/>
                去程：广州-三亚 AQ1111/19:20-20:55
                <w:br/>
                返程：三亚-广州 AQ1112/21:55-23:25
                <w:br/>
                ---------------------------------------
                <w:br/>
                海南航空 含20kg免费托运行李额
                <w:br/>
                去程：广州-三亚 HU7310/20:10-21:50
                <w:br/>
                返程：三亚-广州 HU7309/23:00-00:45+1
                <w:br/>
                ---------------------------------------------
                <w:br/>
                报名默认九元航班，可补机票差价申请海南航空/南方航空。以实际申请出票为准。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★ 畅玩海南经典景点
                <w:br/>
                  * 海南名片嗨玩—5A【天涯海角】，亲临天之涯海之角，赏天涯·海角·南天一柱等石刻一览全
                <w:br/>
                  * 海南必游大牌5A级景区【南山大小洞天】，观800年山海奇观！
                <w:br/>
                  * 登高望海和观看日出日落的制高点，俯瞰三亚市全景的佳处【鹿回头山顶公园】
                <w:br/>
                 ★ 品质享受，三亚1晚网评五钻度假酒店
                <w:br/>
                  * 三亚湾红树林度假酒店/三亚夏日酒店/三亚胜意海景酒店/三亚鹿岭海湾维景大酒店
                <w:br/>
                ★ 贴心赠送：三亚机场至酒店豪华专车接机，三亚一日游专车司机兼向导服务。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
                <w:br/>
                各位贵宾根据航班时间，提前2小时抵达广州白云机场，乘机飞往国际旅游岛——三亚市，抵达后入住酒店。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三亚湾红树林度假酒店/三亚夏日酒店/三亚胜意海景酒店/三亚鹿岭海湾维景大酒店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睡到自然醒，酒店早餐后自由活动。
                <w:br/>
                指定时间乘车前往三亚凤凰岛国际邮轮码头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天涯海角-大小洞天-返回出发地
                <w:br/>
                06:30-08:00	早餐
                <w:br/>
                06:30-08:30船舶进港，抵港后离船
                <w:br/>
                游览有美丽动人爱情传说的【鹿回头山顶公园】（游览约90分钟）去体验古人爱情传说让您更加热爱生活、对生命更加珍爱和留恋和对美好爱情的向往与追求。
                <w:br/>
                游览久负盛名的【天涯海角】（游玩时间约120分钟），“北览万里长城、南游天涯海角”不到天涯海角，不算到过海南,观“南天一柱、天涯、海角”等石刻，感受天之边缘，海之尽头的意境。前往海山奇观、洞天福地【大小洞天风景区】（游览约120分钟）中国最南端的鳌山之麓，南海之滨、道家文化旅游胜地，景区以其秀丽的海景、山景和石景号称琼崖第一山水名胜，山海之间宛如一副古朴优美的山海图画。
                <w:br/>
                前往三亚凤凰机场，乘机返回出发地，结束愉快行程。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1、广州/深圳至三亚往返机票含税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3、1晚入住三亚网评五钻度假酒店：三亚湾红树林度假酒店/三亚夏日酒店/三亚胜意海景酒店/三亚鹿岭海湾维景大酒店或同级
                <w:br/>
                4、三亚凤凰机场至酒店、酒店至凤凰岛码头接送服务
                <w:br/>
                5、三亚一日游经典景点：鹿回头/天涯海角/大小洞天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2025-01-31T13:07:00+08:00</dcterms:created>
  <dcterms:modified xsi:type="dcterms:W3CDTF">2025-01-31T13:07:00+08:00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