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【红叶季】日本本州京阪神奈5日|清水寺|永观堂|三千院|东福寺|胜尾寺|日式五星酒店（香港往返）行程单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12JQ-GX5-SJTJP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UO参考航班时间
                <w:br/>
                去程：UO/0855-1325 或0955-1425 或1150-1120 或1455-1925 或1545-2015
                <w:br/>
                回程：UO/1420-1800或1525-1900 或1725-2100
                <w:br/>
                HX参考航班时间
                <w:br/>
                去程：HX/1125-1605或 1435-1910
                <w:br/>
                回程：HX/0955-1325 或1705-2035 或2010-2340
                <w:br/>
                HB参考航班时间
                <w:br/>
                去程：HB/0525-1305 或1630-2100
                <w:br/>
                回程：HB/1425-1735 或2200-0115+1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◆枫叶限定◆ 枫景如画-永观堂（禅林寺）；碧波倒映着两岸的斑斓-岚山渡月桥；
                <w:br/>
                禅寺的寂然与枫的热烈在此交锋-东福寺；
                <w:br/>
                鹿角轻触飘零的红叶，枫叶如绯红的雪-奈良梅花鹿公园；
                <w:br/>
                青苔庭院里，枫叶低垂-大原三千院；
                <w:br/>
                ◆经典之选◆ 【清水寺】以139根榉木凌空架起，宛如凤凰展翅；【胜尾寺】数千只达摩睁着「必胜之眼」，
                <w:br/>
                神秘又可爱；【奈良梅花鹿公园】小鹿仿佛从平安时代的绘卷中走出的精灵
                <w:br/>
                ◆拳头产品◆ 甄选美食-岚山日式御膳料理/和洋总汇自助餐等；
                <w:br/>
                ◆潮流乐购◆ 心斋桥商业区/MOSAIC摩塞克广场，嗨逛日本潮流街区；
                <w:br/>
                ◆贴心安排◆ 全新策划12人精品小团+1日本当地中文导游+1日本司机，全程贴心服务~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【香港国际机场集合-大阪关西海上空港-奈良-京都/大阪】世界遗产【奈良东大寺】，奈良梅花鹿公园
                <w:br/>
                于指定时间在香港国际机场集中，安排工作人员协助办理登机手续后，搭乘国际航班直飞大阪关西海上空港，抵达后开始游览精彩旅途
                <w:br/>
                【奈良东大寺】
                <w:br/>
                东大寺是日本奈良市最著名的佛教寺庙之一，也是世界文化遗产的重要组成部分。东大寺由信奉佛教的圣武天皇兴建于728年，因为建在首都平城京以东而得名，另外有西大寺相对应。其后圣武天皇在日本各地兴建68余座国分寺（正式名称为“金光明四天王护国之寺”），东大寺是阶位最高的总寺院。
                <w:br/>
                【奈良梅花鹿公园】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景点：奈良东大寺，奈良梅花鹿公园
                <w:br/>
              </w:t>
            </w:r>
          </w:p>
        </w:tc>
        <w:tc>
          <w:tcPr/>
          <w:p>
            <w:pPr>
              <w:pStyle w:val="indent"/>
            </w:pPr>
            <w:r>
              <w:rPr>
                <w:rFonts w:ascii="宋体" w:hAnsi="宋体" w:eastAsia="宋体" w:cs="宋体"/>
                <w:color w:val="000000"/>
                <w:sz w:val="20"/>
                <w:szCs w:val="20"/>
              </w:rPr>
              <w:t xml:space="preserve">早餐：X     午餐：X     晚餐：奈良料理 （餐标2000日元）   </w:t>
            </w:r>
          </w:p>
        </w:tc>
        <w:tc>
          <w:tcPr/>
          <w:p>
            <w:pPr>
              <w:pStyle w:val="indent"/>
            </w:pPr>
            <w:r>
              <w:rPr>
                <w:rFonts w:ascii="宋体" w:hAnsi="宋体" w:eastAsia="宋体" w:cs="宋体"/>
                <w:color w:val="000000"/>
                <w:sz w:val="20"/>
                <w:szCs w:val="20"/>
              </w:rPr>
              <w:t xml:space="preserve">网评5钻 奈良日航国际酒店或同级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【京都】世界遗产【清水寺】二、三年坂京风小铺老街，红叶【永观堂】，山林秘境~京都大原之里【三千院】
                <w:br/>
                【清水寺】
                <w:br/>
                清水寺位于京都市内音羽山上，是一座历史悠久的珍贵寺院，周围是京都的名胜古迹，春天樱花盛开，秋天红叶似火。 清水寺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【永观堂（禅林寺）】
                <w:br/>
                永观堂（禅林寺）是京都著名的红叶名所，以秋季绝美的枫叶景观闻名。寺内回廊、多宝塔与池塘相映成趣，尤其是夜晚点灯时，红叶与古建筑交织出梦幻般的景致。四季景色各异，但以11月中下旬的红叶最为震撼，被誉为“京都最美赏枫胜地”之一。 
                <w:br/>
                【大原三千院】
                <w:br/>
                三千院是日本京都府京都市左京区大原的天台宗寺院，创建于公元 1118 年 ，山号为「鱼山」。它历经岁月洗礼，见证了无数的故事。寺内主尊为木造阿弥陀如来像，两侧侍像也是国家级重要文化财产，承载着厚重的历史文化价值。
                <w:br/>
                景点：清水寺、永观堂、三千院
                <w:br/>
              </w:t>
            </w:r>
          </w:p>
        </w:tc>
        <w:tc>
          <w:tcPr/>
          <w:p>
            <w:pPr>
              <w:pStyle w:val="indent"/>
            </w:pPr>
            <w:r>
              <w:rPr>
                <w:rFonts w:ascii="宋体" w:hAnsi="宋体" w:eastAsia="宋体" w:cs="宋体"/>
                <w:color w:val="000000"/>
                <w:sz w:val="20"/>
                <w:szCs w:val="20"/>
              </w:rPr>
              <w:t xml:space="preserve">早餐：酒店早餐     午餐：京都料理 （餐标2000日元）     晚餐：X   </w:t>
            </w:r>
          </w:p>
        </w:tc>
        <w:tc>
          <w:tcPr/>
          <w:p>
            <w:pPr>
              <w:pStyle w:val="indent"/>
            </w:pPr>
            <w:r>
              <w:rPr>
                <w:rFonts w:ascii="宋体" w:hAnsi="宋体" w:eastAsia="宋体" w:cs="宋体"/>
                <w:color w:val="000000"/>
                <w:sz w:val="20"/>
                <w:szCs w:val="20"/>
              </w:rPr>
              <w:t xml:space="preserve">网评4钻 京都站希尔顿逸林酒店 或 京都希尔顿花园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【京都-神户】壮丽枫叶景色【岚山渡月桥】~竹林小径，秋天赏枫必访【东福寺】通天桥，MOSAIC摩塞克广场~浪漫神户港湾夜景
                <w:br/>
                【岚山渡月桥】
                <w:br/>
                岚山渡月桥是京都岚山的标志性景点，横跨保津川，名字源自“宛如明月横跨桥梁”的意境。四季景色皆美，春樱、夏绿、秋枫、冬雪各有风情，桥畔常可见传统木舟与群山倒影，漫步桥上可感受岚山的自然与禅意，是京都最具诗意的风景之一。
                <w:br/>
                【东福寺】
                <w:br/>
                东福寺是京都最大的禅寺之一，以壮观的「通天红叶」闻名。其方丈庭园、洗玉涧溪谷及回廊构成绝美秋景，尤其是11月中下旬，枫叶如火焰般倾泻而下，被誉为「京都红叶之王」。寺内的枯山水与建筑也极具禅意，四季皆可感受古朴幽深的寺院氛围。
                <w:br/>
                【MOSAIC摩塞克广场】
                <w:br/>
                MOSAIC摩塞克广场是日本神户港区的地标性购物休闲中心，以其欧式建筑风格和开放式的海滨景观闻名。广场内汇聚了时尚店铺、特色餐厅和咖啡厅，夜晚灯光璀璨，可眺望神户港夜景和著名的神户塔，是逛街、约会、赏景的热门去处。
                <w:br/>
                景点：岚山渡月桥、东福寺、MOSAIC摩塞克广场
                <w:br/>
              </w:t>
            </w:r>
          </w:p>
        </w:tc>
        <w:tc>
          <w:tcPr/>
          <w:p>
            <w:pPr>
              <w:pStyle w:val="indent"/>
            </w:pPr>
            <w:r>
              <w:rPr>
                <w:rFonts w:ascii="宋体" w:hAnsi="宋体" w:eastAsia="宋体" w:cs="宋体"/>
                <w:color w:val="000000"/>
                <w:sz w:val="20"/>
                <w:szCs w:val="20"/>
              </w:rPr>
              <w:t xml:space="preserve">早餐：酒店早餐     午餐：日式料理 （餐标2000日元）     晚餐：X   </w:t>
            </w:r>
          </w:p>
        </w:tc>
        <w:tc>
          <w:tcPr/>
          <w:p>
            <w:pPr>
              <w:pStyle w:val="indent"/>
            </w:pPr>
            <w:r>
              <w:rPr>
                <w:rFonts w:ascii="宋体" w:hAnsi="宋体" w:eastAsia="宋体" w:cs="宋体"/>
                <w:color w:val="000000"/>
                <w:sz w:val="20"/>
                <w:szCs w:val="20"/>
              </w:rPr>
              <w:t xml:space="preserve">网评5钻 神户美利坚公园东方酒店 或神户大仓酒店或同級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【神户-大阪】满满的达摩不倒翁~祈福胜利好运【胜尾寺】，免税店，大阪城（不上天守阁），难波~心斋桥·戎桥商店街~道顿崛·大阪传统道地美食大道
                <w:br/>
                【胜尾寺】
                <w:br/>
                大阪胜尾寺位于日本大阪府箕面市，是一座拥有悠久历史的佛教寺庙。这里不仅是日本重要的文化遗产之一，也是游客们寻求宁静与祈福的绝佳地点。
                <w:br/>
                【大阪免税店】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【大阪城公园（不上天守阁）】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【大阪御堂筋黄金银杏大道】
                <w:br/>
                大阪御堂筋黄金银杏大道是秋季的绝美景观，全长约4公里的御堂筋大街两侧种满了银杏树。每年11月下旬至12月初，金黄的银杏叶铺满街道，形成一条耀眼的“金色隧道”，尤其在夜间灯光映衬下更显梦幻，成为大阪最具代表性的浪漫秋景之一。
                <w:br/>
                【难波~心斋桥~戎桥商店街~道顿崛】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景点：胜尾寺，免税店，大阪城（不上天守阁），心斋桥道顿崛，大阪御堂筋黄金银杏大道
                <w:br/>
              </w:t>
            </w:r>
          </w:p>
        </w:tc>
        <w:tc>
          <w:tcPr/>
          <w:p>
            <w:pPr>
              <w:pStyle w:val="indent"/>
            </w:pPr>
            <w:r>
              <w:rPr>
                <w:rFonts w:ascii="宋体" w:hAnsi="宋体" w:eastAsia="宋体" w:cs="宋体"/>
                <w:color w:val="000000"/>
                <w:sz w:val="20"/>
                <w:szCs w:val="20"/>
              </w:rPr>
              <w:t xml:space="preserve">早餐：酒店早餐     午餐：日式烧肉吃到饱+海鲜拼盘（餐标4500日元）     晚餐：X   </w:t>
            </w:r>
          </w:p>
        </w:tc>
        <w:tc>
          <w:tcPr/>
          <w:p>
            <w:pPr>
              <w:pStyle w:val="indent"/>
            </w:pPr>
            <w:r>
              <w:rPr>
                <w:rFonts w:ascii="宋体" w:hAnsi="宋体" w:eastAsia="宋体" w:cs="宋体"/>
                <w:color w:val="000000"/>
                <w:sz w:val="20"/>
                <w:szCs w:val="20"/>
              </w:rPr>
              <w:t xml:space="preserve">网评5钻 星野集团 OMO 关西机场或同级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【大阪关西机场-香港国际机场解散】送机
                <w:br/>
                早餐后，于指定时间前往大阪关西机场，搭乘国际航班返程，结束愉快的日本关西之旅！
                <w:br/>
                <w:br/>
                *温馨提示:1.我社将根据实际情况对酒店及景点浏览顺序尽量做到合理的调整。如因塞车、天气因素造成车船班次延误或取消，以及当地政府活动的关闭景区、征用酒店或其他不可抗力的因素，我社将不做经济赔偿，恳请谅解！
                <w:br/>
                2.季节性（如赏花、赏枫叶等）景点活动及其他项目会受到天气等因素影响，如未能安排则取消不作任何退费。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6）当地日本导游中文讲解；旅行社责任险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1、境外司陪人员服务费+旅游签证费共RMB750元/每位客人（含小童及婴儿），此项费用出团前须付清。（如自备签证，则减250/人）
                <w:br/>
                2、日本段单房差（￥2800元/人）；
                <w:br/>
                3、个人旅游意外保险费和航空保险费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备注：
                <w:br/>
                1.签证：如因客人资料问题而造成拒签或被终止签证，需收取手续费1000元/人+机票定金1000元/人。
                <w:br/>
                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3.食：按行程中所列餐次，早餐（包含在房费中），正餐餐标参考行程表。团队因个人原因未用餐、未进景点，一律不予退还或减免费用，敬请留意； 
                <w:br/>
                4.住：全程入住日式5星酒店（相当于网评3-4星），其中一晚升级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5、托运行李：去程每人免费托运行李10-20公斤，敬请注意！
                <w:br/>
                             回程每人免费托运行李10-20公斤，敬请注意！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用车及导游安排：
                <w:br/>
                1）12人，安排19 座，全程1司机+1当地中文导游;
                <w:br/>
                **注意:接、送机+行程中每天不超 10 小时用车。
                <w:br/>
                <w:br/>
                *温馨提示:1.我社将根据实际情况对酒店及景点浏览顺序尽量做到合理的调整。如因塞车、天气因素造成车船班次延误或取消，以及当地政府活动的关闭景区、征用酒店或其他不可抗力的因素，我社将不做经济赔偿，恳请谅解！
                <w:br/>
                2.季节性（如赏花、赏枫叶等）景点活动及其他项目会受到天气等因素影响，如未能安排则取消不作任何退费。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6岁或以下儿童不占床价格为成人团费基础上-1000/人；占床则按成人团费收取。
                <w:br/>
                B）报价仅适用持中国护照散拼客人。另请详询护照类别是否可接待参团。整团其他护照价格另询。
                <w:br/>
                <w:br/>
                特别备注
                <w:br/>
                婴儿收费：2周岁以下（不含2周岁）的婴儿收费现询，此收费不提供机位、车位、餐位、床位及景点费用。当季日本当地用车紧张，车型安排根据当地用车人数进行调配。
                <w:br/>
                为了保证游客的旅行安全，此行程不收孕妇，78周岁以上无子女或直系亲属同行的老人。而65周岁以上老人，有特殊疾病或病史的客人参团，请报名前务必告知旅行社，此类客人参团需签免责协议，亲人陪同，以及购买含海外紧急救援的意外保险，敬请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2025-08-05T05:47:17+08:00</dcterms:created>
  <dcterms:modified xsi:type="dcterms:W3CDTF">2025-08-05T05:47:17+08:00</dcterms:modified>
</cp:coreProperties>
</file>

<file path=docProps/custom.xml><?xml version="1.0" encoding="utf-8"?>
<Properties xmlns="http://schemas.openxmlformats.org/officeDocument/2006/custom-properties" xmlns:vt="http://schemas.openxmlformats.org/officeDocument/2006/docPropsVTypes"/>
</file>