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【自由行】精品纯玩7天5晚丨机票+酒店丨马尔代夫丨瑰宝岛丨水飞或内飞上岛行程单</w:t>
      </w:r>
    </w:p>
    <w:p>
      <w:pPr>
        <w:jc w:val="center"/>
        <w:spacing w:after="100"/>
      </w:pPr>
      <w:r>
        <w:rPr>
          <w:rFonts w:ascii="宋体" w:hAnsi="宋体" w:eastAsia="宋体" w:cs="宋体"/>
          <w:sz w:val="20"/>
          <w:szCs w:val="20"/>
        </w:rPr>
        <w:t xml:space="preserve">2晚沙屋别墅 Beach villa+2晚海洋别墅Ocean Villa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NY17519416243q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  SQ851  广州新加坡     1325 1730   
                <w:br/>
                DAY1  SQ438  新加坡马累     2035 2210   
                <w:br/>
                DAY6  SQ437  马累新加坡     2325 0705+1           
                <w:br/>
                DAY7  SQ850  新加坡广州     0800 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马尔代夫瑰宝岛（Heritance Aarah）与2019年6月开业，是艾特肯斯宾塞酒店集团旗下一家奢华一价全包酒店。度假村位于拉环礁Raa Atoll，坐落在非常大的泻湖中，周围环绕着绵延的白色沙滩。从马累国际机场乘坐水上飞机四十分钟即可抵达。度假村的设计和建造融合了马尔代夫土著和现代建筑风格，带来马尔代夫风格的现代奢华感，为您提供隐私和舒适的度假体验。岛上总共有150套独栋别墅，有7种房型满足到不同客人的需求，每栋别墅都配有浮潜装备，让您在一天中的任何时间都能体验到令人惊叹的珊瑚和海洋生物。瑰宝岛的餐厅和酒吧众多，还有5家各具风味的特色餐厅，并且一价全包赋予了您可以最大程度任选任吃喝的权利。度假村拥有多个设施，有世界一流的潜水中心和水上运动设施，网球场和设备齐全的健身房，独特的水上水疗，活动丰富的儿童俱乐部，是个非常适合夫妻情侣、家庭亲子或朋友团体寻找轻松的岛屿世外桃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广州—新加坡—马累     参考航班：SQ851  广州新加坡     1325 1730 转机  SQ438  新加坡马累     2035 2210  
                <w:br/>
                至少提前3小时抵达广州白云机场，乘坐航班经新加坡转机前往马尔代夫，
                <w:br/>
                抵达马累机场后，找到马累过度酒店接机人员，工作人员举牌接机的，把入住单给接机人员看，工作人员会带着前往过度酒店办理入住。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葫芦马累过渡酒店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马累-瑰宝岛
                <w:br/>
                前一天晚上瑰宝岛会跟马累酒店对接好第二天退房跟上岛时间，根据上岛交通时间前往机场，找到瑰宝岛举牌接机工作人员，在工作人员带领前往乘坐水飞或者内飞上岛。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瑰宝岛沙屋别墅 Beach villa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全天自由活动，漫步海滩，享受自然清新的空气，感受马尔代夫的热带风情。或自费：将沸腾的生命一头扎进海里，观看五彩的海底珊瑚，鱼儿近在咫尺。还可以参加各种水上运动，如冲浪、划艇。
                <w:br/>
                注意：自由活动期间均不含车导（餐食敬请自理），并且请注意个人财产人身安全，尊重当地文化风俗。合理购物。 紧急联系电话： 马尔代夫 当地紧急呼叫112 火警118 匪警119 救护电话102 中国驻马尔代夫大使馆 （常驻科伦坡） 0094-1-694491 马累国际机场咨询电话 0096-033-22211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瑰宝岛沙屋别墅 Beach villa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瑰宝岛海洋别墅Ocean Villa</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瑰宝岛海洋别墅Ocean Villa</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马累-新加坡 参考航班：SQ437  马累新加坡     2325 0705+1
                <w:br/>
                根据航班时间安排客人乘坐水飞或者内飞
                <w:br/>
                工作人员送至马累机场，办理值机，然后坐飞机飞新加坡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新加坡-广州
                <w:br/>
                抵达新加坡后转机飞往广州，抵达后结束愉快的行程！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●餐食马尔代夫的餐食根据客人定的酒店而决定，行程所示酒店用餐均为酒店房费包含，无单独餐标。
                <w:br/>
                ●酒店住宿
                <w:br/>
                ●广州往返马累机票
                <w:br/>
                委托代订项目以自由行形式，2人起行（没有全程陪同）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请甲方跟游客签合同时尽到提醒告知的义务，如有必要请在旅游合同上注明以下内容，如因甲方未在旅游合同上注明以下内容导致的任何不利后果由甲方自行承担：
                <w:br/>
                1、请跟游客签合同时尽到提醒告知的义务，如有必要请在旅游合同上注明以下内容，如因甲方未在旅游合同上注明以下内容导致的任何不利后果由甲方自行承担：
                <w:br/>
                2、在马尔代夫期间，游客下水游泳或浮潜时要注意安全，不能单独行动，务必要租借或使用救生衣才可下水；并密切注意同伴的安全及照顾好老人和小孩，不可让老人或小孩单独下水或掉落海中！
                <w:br/>
                3、如遇恶劣天气、航班延误取消、机场关闭等非我方因素，我方只能协助退费及做出相应安排，非我方之责任，我方不承担赔偿责任！
                <w:br/>
                4、马代酒店进入取消期后一旦确认不可取消，取消将100%收取费用。
                <w:br/>
                5、因个人护照（护照要求有效期至少在6个月以上并且签证空白页要求3页以上）或个人身份（国家公务人员或有限制出国身份）或隐藏怀孕等原因在过关的时候被查出不允许出境的，甲方自己负责。  
                <w:br/>
                由于贵司不接待孕妇、失信人员及被限制高消费人员出游，如代理蓄意隐瞒客人真实情况，所引发的一切损失费用（包括但不限于旅游团费/机票费用）及法律责任，均由代理全部承担。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1）因马尔代夫自由行产品的特殊性，此产品一经确认预定成功，则不退不改。
                <w:br/>
                2）酒店房型的入住顺序以酒店最终确认为准！
                <w:br/>
                因马尔代夫酒店面向全球现查现订的特殊性，现查有房时建议甲方及甲方旅游者尽快预定，乙方必须以收到款后才能开始操作具体预订事宜，并以24—72小时左右酒店回复房间确认单为最终确认。房态瞬息变动，现查酒店有房并不排除旺季或者是房态紧张的情况下订不到房间的可能，如遇发单预订酒店回复无房，在甲方及甲方旅游者同意换岛的情况下乙方尽量帮甲方及甲方旅游者预定其他有房的酒店，相关差价多退少补，甲方及甲方旅游者不愿意换岛的情况下乙方将退回订金，对此乙方不承担由此产生的其他损失！（如遇旺季时节或者特殊情况下，酒店的上岛交通方式会根据实际情况做出具体的调整，望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马尔代夫免签（入境需要护照+往返机票+酒店订单）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酒店订单备注需求已提交给酒店，具体以酒店安排为准。
                <w:br/>
                2、出团时请随身携带本人身份证及护照原件，小童需另外携带好户口本原件/出生证原件。（凡持外籍护照的客人必须自备签证和具备2次以上进出中国境的有效签证。港澳台同胞出团需带上回乡证和台胞证）； 
                <w:br/>
                3、出境可携带外币，按规定不能超过美金5,000元或港币38,000、人民币20,000； 
                <w:br/>
                4、出境时携带高级相机（带长镜头、变焦）或摄像机须海关申报，以免回程罚款； 
                <w:br/>
                5、不得携带100毫升以上的液体上飞机，个人携带的多余液体必须托运；贵重物品、充电宝及现金切记随身携带，不能托运，以防在托运的过程中丢失和损坏，敬请留意！ 
                <w:br/>
                6、燕窝、动物源性中药材、转基因生物材料等列入严禁携带入境。
                <w:br/>
                7、南亚的饮食习惯跟中国有出入，以自助餐为主，建议自带辣椒面等调味料！
                <w:br/>
                8、入境的时候需要一定的时间以及程序，请耐心配合出入境海关的工作！！
                <w:br/>
                9、酒店退房时间是当地时间中午12:00前，如果延迟退房需要自行和前台沟通付费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2025-08-05T02:59:06+08:00</dcterms:created>
  <dcterms:modified xsi:type="dcterms:W3CDTF">2025-08-05T02:59:06+08:00</dcterms:modified>
</cp:coreProperties>
</file>

<file path=docProps/custom.xml><?xml version="1.0" encoding="utf-8"?>
<Properties xmlns="http://schemas.openxmlformats.org/officeDocument/2006/custom-properties" xmlns:vt="http://schemas.openxmlformats.org/officeDocument/2006/docPropsVTypes"/>
</file>