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【深度南疆】新疆喀什双飞8天 | 南疆三大赏杏花胜地 | 塔克拉玛干沙漠公路+盘龙古道+中巴友谊公路 | 白沙湖 | 喀拉库勒湖 | 锡提亚迷城 | 莎车王陵 | 喀什老城&amp;百年茶馆 | 图木舒克唐王城永安湖+土陶技艺馆行程单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SD-20251226-J2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&gt;&gt;&gt;&gt;&gt;不到新疆不知中国之大，不到南疆不知新疆之美
                <w:br/>
                这是一场“异域国度”的“寻情”之旅，穿越塔克拉玛干沙漠，穿越女儿国与胡杨之海，抵达喀什噶尔腹地，登上昆仑山脉之中的帕米尔高原，做一回“冰山上的来客”。南疆，不止有着你内心向往的风景，更有着一段段美好而迷人的故事......
                <w:br/>
                漫步千年古城，体验最浓郁的新疆维吾尔族的民俗风情，感受西域风情的生动画卷；
                <w:br/>
                穿越喀喇昆仑山脉、帕米尔高原，换小车走过蜿蜒的盘龙古道，从此人生尽是坦途；
                <w:br/>
                <w:br/>
                &gt;&gt;&gt;&gt;&gt;深度南疆之旅，超值尊享体验
                <w:br/>
                ▲优选港口：喀什往返，直抵南疆中心，精品规划深入体验南疆风情；
                <w:br/>
                ▲特优行程：3条网红公路+3大杏花胜地+2座古城+2个网红湖泊，深度南疆之旅就此展开；
                <w:br/>
                ▲狂野穿越：穿越塔克拉玛干沙漠公路、换乘小车走盘龙古道，从此人生尽是坦途；
                <w:br/>
                ▲优质住宿：全程舒适精品酒店，特别升级3晚网评4钻酒店、
                <w:br/>
                ▲品质承诺：全程0自费，纯玩，广东自组，优秀导游服务，品质出游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广州&gt;&gt;&gt;飞机&gt;&gt;&gt;喀什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按照抵达时间，我社安排专职人员迎接远道而来的游客，
                <w:br/>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喀什&gt;&gt;&gt;唐王城永安湖&gt;&gt;&gt;土陶技艺馆&gt;&gt;&gt;图木舒克（约330公里，车程约3.5小时）
                <w:br/>
                今日行程：  
                <w:br/>
                【唐王城永安湖】(游玩约40分钟)在于其独特的地理环境和动植物资源。湖水清澈碧蓝，湖岸边山峦起伏
                <w:br/>
                景色十分壮丽。湖区周围分布着各种植物，包括芦苇、莲花、荷花等，为湖景增添了一道亮丽的色彩。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【温馨提示】：
                <w:br/>
                1．南疆干旱，夏季日照时间长，请注意防晒。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图木舒克&gt;&gt;&gt;沙漠公路穿越塔克拉玛卡沙漠&gt;&gt;&gt;锡提亚迷城&gt;&gt;&gt;叶城（约520公里，车程约7小时）
                <w:br/>
                今日行程：  
                <w:br/>
                【图昆沙漠公路】（车观景点）在这条绵延276公里的沙漠公路中，途经图木舒克市夏可河、叶尔羌河、巴楚县胡杨林国家级森林公园。翻越连绵沙丘，图昆公路犹如一条黑丝带直抵天边，当汽车飞驰在图昆公路上，穿越金黄沙丘，遇见那一片迎风傲立的胡杨林，生命的奇迹和对自然的尊重，触达心灵，更令人感叹“中国智慧”的伟大
                <w:br/>
                【叶城锡提亚迷城】（游玩约120分钟，含大门票+区间车）这是一座沙海中沉睡千年古城，始建于十一世纪的喀喇汗王朝，属成吉思汗统治时期的可汗城。该古城遗址被当地人称为“锡提亚谜城”。锡提亚译成汉语是“不灭的悬崖”。 它是集丝路文化、昆仑文化、西域古国文化为一体的地域性古城景观，也是新疆首座复原的生土建筑艺术群。千年的遗址、斑驳的城关、风干的古尸、摇曳的残枝……留给我们太多的迷惑。
                <w:br/>
                <w:br/>
                【温馨提示】：
                <w:br/>
                1.南疆干旱，夏季日照时间长，请注意防晒。
                <w:br/>
                2.今日车程较长，带好零食，热水，吃饭住宿条件艰苦，请做好心理准备
                <w:br/>
                3.沿途洗手间有限，仅可与大自然亲密接触，女士建议可带备雨伞。
                <w:br/>
                  4、今日车程较长，沙漠公路沿途无休息站，车程约5小时，午餐时间约下午2-3点，车上敬请自备干粮。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叶城&gt;&gt;&gt;莎车王陵&amp;外观莎车皇宫&gt;&gt;&gt;英吉沙杏花&gt;&gt;&gt;喀什（约260公里，车程约3.5小时）
                <w:br/>
                今日行程：  
                <w:br/>
                【叶尔羌汗国王陵】（游玩约0.5小时，含大门票）又称阿勒屯麻扎，“阿勒屯”汉语意为“金子”，“麻扎”则为“坟墓”。叶尔羌汗国王陵在布局和图案装饰等方面，别具风格，是伊斯兰教优秀建筑艺术，为了解当时的政治、经济状况、生活习惯、埋葬方式等具有重要的历史价值。这个国王陵保存完好对外开放。
                <w:br/>
                【叶尔羌汗王宫】（安排外观拍照）现在也叫「莎车非物质文化遗产博览园」叶尔羌汗国王宫建于1533年，是为了悼念赛义德王朝第一个汗王苏里唐赛义德而建立的，至今为止也有488年的历史了。叶尔羌汗国覆灭以后原址上重建的王宫，是一个充满异域风情的伊斯兰建筑。
                <w:br/>
                【英吉沙杏花】（游玩约60分钟，注：杏花的开放时间为每年3月15号-4 月15号，团队会在杏花开放的时间安排杏花村。英吉沙杏花不产生门票，为赠送项目，如未赶上杏花季节，则更改为【小刀村】）一段好春藏不住，粉墙斜露杏花梢。‘’南疆第一春”名不虚传。和煦的春风吹过英吉沙，“中国第一大杏园”中的杏花或吐露芬芳，或含苞待放，或尽情绽放。微风拂过花朵随风飘舞，如雪如玉，让人目不暇接 心旷神怡，感受到南疆春天的独特魅力、
                <w:br/>
                【温馨提示】：
                <w:br/>
                1．南疆干旱，夏季日照时间长，请注意防晒。
                <w:br/>
                2．杏花虽美，但人比花娇衣着服饰需注意不要与粉白色杏花撞色，建议穿着绿色、红色等鲜艳颜色的服饰。
                <w:br/>
                如未赶上杏花花期或天气原因杏花凋落，则【英吉沙杏花】置换为【小刀村），英吉沙小刀是“小刀村”的特色手工艺品，已经有480年的悠久历史。小刀选用优质钢材全手工锻打，经淬火处理，刀口锋利无比，刀柄雕刻精美，嵌以金、银、铜、玉、骨、宝石等材料，纹饰秀丽，被誉为“丝绸之路一枝花”。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喀什&gt;&gt;&gt;古城杏花&gt;&gt;&gt;白沙湖&gt;&gt;&gt;喀拉库勒湖&gt;&gt;塔县（车程约300公里，约需6小时）
                <w:br/>
                今日行程： 
                <w:br/>
                【古城杏花】（注：杏花的开放时间为每年3月15号-4 月15号，团队会在杏花开放的时间安排杏花村。如未赶上杏花季节，取消无费用可退）这里被昆仑山峡谷环抱，春日里数百年的老杏树沿着叶尔羌河两岸肆意绽放，粉色花云铺满河谷，与石头垒砌的塔吉克族民居、远处的皑皑雪山构成极具层次感的画面，原生态的村落风貌和高原民族风情交织。
                <w:br/>
                经帕米尔高原，沿314国道【中巴友谊公路】经盖孜驿站沿途参观有南疆火焰山之称的奥依塔克红山（沿途外观）抵达【白沙湖观景台】（游玩约0.5小时，含大门票）《西游记》中描述的素有流沙河之称的白沙河及鬼斧神工的，领略天地造化之神韵，揭开高原帕米尔情结。
                <w:br/>
                【喀拉库勒湖】（游玩约1小时，含大门票）抵达冰山之父慕士塔格峰（7546 M）下的喀拉库勒湖，海拔3600米，是面积十余平方公里的高山冰蚀冰碛湖，湖畔水草丰美，常有柯尔克孜牧民在此驻牧。
                <w:br/>
                【温馨提示】：
                <w:br/>
                经过盖孜边防检查站时，严禁拍照摄像。
                <w:br/>
                塔县海拔3100米，为避免团友对高反的担心，建议：
                <w:br/>
                1、提前准备一些液体口服葡萄糖，液体红景天，买些巧克力。建议租用氧气袋。
                <w:br/>
                2、沿途设有检查站，禁止拍照。
                <w:br/>
                3、帕米尔高原海拔较高，一定主要保暖，如果感冒发烧，建议不要上帕米尔高原。
                <w:br/>
                4、今日车程较长，带好零食，热水，吃饭住宿条件艰苦，请做好心理准备
                <w:br/>
                5、杏花的开放时间为每年3月15号-4 月15号，团队会在杏花开放的时间安排杏花村，此项目为赠送项目，如未赶上杏花季节，则将更改为【雪柳树洞公路打卡拍照】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塔县&gt;&gt;&gt;盘龙古道&gt;&gt;&gt;班迪尔蓝湖&gt;&gt;&gt;杏花村&gt;&gt;&gt;喀什（车程约300公里，约需7小时）
                <w:br/>
                今日行程： 
                <w:br/>
                【盘龙古道】（换乘小车走全程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【帕米尔高原杏花】（注：杏花的开放时间为每年3月15号-4 月15号，团队会在杏花开放的时间安排杏花村。杏花村不产生门票，为赠送项目，如未赶上杏花季节，则更改为【塔合曼湿地观景台】参观）南疆的春天有着极致的反差美，那是帕米尔高原与杏花的第一次约会，初春时节来到南疆，到处是雪山皑皑，冬日还未走远，但是当你走进河谷、村庄、塔吉克族，你会发现，春天已经在这里停住了脚步，此时此刻，沿着塔什库尔干河谷行走，漫山遍野的杏花肆意绽放，一场震撼的视觉反差盛宴就要开始了
                <w:br/>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4、杏花虽美，但人比花娇衣着服饰需注意不要与粉白色杏花撞色，建议穿着绿色、红色等鲜艳颜色的服饰。
                <w:br/>
                5、如未赶上杏花花期或天气原因杏花凋落，则【杏花】置换为【塔合曼湿地观景点】。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喀什一地
                <w:br/>
                今日行程：
                <w:br/>
                【新疆棉花体验馆】（游览约1.5小时）新疆长绒棉是在以新疆生产建设兵团在履行屯垦戍边、热爱祖国、无私奉献、艰苦创业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喀什噶尔老城】（游玩约3小时）这里是当地人居住的地方，家家户户彩门色都不同，维吾尔族的彩门是拍照最好的道具。来到喀什老城【网红老茶馆】打卡，叫一壶南疆特有的水果茶，悠闲地坐在那里，可以看维吾尔族老人弹唱，享受南疆独有的慢节奏；打卡【油画街】，有小摩洛哥之称的--【彩虹巷】【布袋巷】拍照非常出片，深入老城纹路，解读街巷和建筑背后那鲜为人知的历史岁月，观看维吾尔族人世代聚居的特色【高台民居】。
                <w:br/>
                <w:br/>
                【温馨提示】：
                <w:br/>
                1．新疆气温略低，但紫外线照射强烈，也特别干燥，请做好防晒措施并及时补充水分；
                <w:br/>
                2．游玩古城，请游客保管好自身财物。
                <w:br/>
                3．棉花体验馆为屯垦戍边支持项目，内设有长棉商品推荐环节，以展示购买新疆棉制品为主，此为展馆行为，非旅行社要求参加购物店，请自由选择参观并根据自身需求购买，敬请知悉；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喀什&gt;&gt;&gt;飞机&gt;&gt;&gt;广州
                <w:br/>
                今日行程：
                <w:br/>
                根据航班乘车前往机场，搭乘飞机返程，结束愉快行程。
                <w:br/>
                特别说明：
                <w:br/>
                在不减少景点的情况下，导游有权根据景区客流量以及道路交通情况调整该产品所含景点的游览前后顺序及城市游览的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图木舒克参考酒店（网评3钻标准*1晚）：尚客优品/速8/都市花园/鑫瑞或同级
                <w:br/>
                叶城参考酒店（网评3钻标准*1晚）：叶城星程酒店/叶城亿豪酒店/三六九商务酒店或同级
                <w:br/>
                喀什参考酒店（网评3钻标准*1晚）：格林东方/格林豪泰/梵朵/前海宾馆或同级
                <w:br/>
                塔县参考酒店（网评3钻供氧酒店*1晚）：格林东方酒店/秋塘迎府/迎宾馆或同级
                <w:br/>
                喀什参考酒店（网评4钻标准*3晚）：其尼瓦克/月星锦江/天缘国际/喆啡酒店/维也纳/银瑞林或同级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全程景点门票及区间车自理，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2026-01-19T03:07:53+08:00</dcterms:created>
  <dcterms:modified xsi:type="dcterms:W3CDTF">2026-01-19T03:07:53+08:00</dcterms:modified>
</cp:coreProperties>
</file>

<file path=docProps/custom.xml><?xml version="1.0" encoding="utf-8"?>
<Properties xmlns="http://schemas.openxmlformats.org/officeDocument/2006/custom-properties" xmlns:vt="http://schemas.openxmlformats.org/officeDocument/2006/docPropsVTypes"/>
</file>