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【3-6月澳新联游】梦幻澳新12天之旅 | 大堡礁 | 悉尼歌剧院 | 普芬比利蒸汽小火车 | 霍比特人村 | 爱歌顿牧场行程单</w:t>
      </w:r>
    </w:p>
    <w:p>
      <w:pPr>
        <w:jc w:val="center"/>
        <w:spacing w:after="100"/>
      </w:pPr>
      <w:r>
        <w:rPr>
          <w:rFonts w:ascii="宋体" w:hAnsi="宋体" w:eastAsia="宋体" w:cs="宋体"/>
          <w:sz w:val="20"/>
          <w:szCs w:val="20"/>
        </w:rPr>
        <w:t xml:space="preserve">中式八菜一汤 | 全程四星级酒店【特别升级2晚五星酒店】，舒适度拉满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FX-ZS20260320AX12D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参考航班：CZ321/2120-0840+1
                <w:br/>
                奥克兰/广州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乘坐复古【普芬比利蒸汽小火车】载着你，开启一段穿越时空的绿色之旅；
                <w:br/>
                参观最有活力的地方【霍西尔巷涂鸦街】说不定还能看到街头艺术大师和他的团队现场作画呢；
                <w:br/>
                世界上古老而又神秘的热带雨林之一【热带雨林自然公园】；
                <w:br/>
                探索世界自然遗产【绿岛大堡礁】；
                <w:br/>
                打卡澳大利亚的地标建筑【悉尼歌剧院】；
                <w:br/>
                【悉尼动物园】（送考拉相片）亲密接触澳洲本土的代表性动物，如考拉、袋鼠、袋熊、鸭嘴兽等；
                <w:br/>
                打卡【霍比特人村】感受真实的中土世界，深入探索霍比特人的生活方式和文化习俗，了解电影拍摄背后的故事；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参考航班：CZ321/2120-0840+1
                <w:br/>
                当天晚上于广州白云机场集中，乘机飞往澳大利亚城市【维多利亚首府】。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酒店早餐后开始精彩行程：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【普芬比利蒸汽火车】（Puffing Billy Railway）
                <w:br/>
                是建于20世纪之交的一条实验性窄轨铁路。它是澳大利亚历史悠久的蒸汽火车，也是世界上保存较好的蒸汽火车铁路之一。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游览结束后，前往机场搭乘内陆航班飞往凯恩斯，抵达后入住酒店休息！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酒店早餐后开始精彩行程：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景点：歌剧院入内参观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景点：悉尼动物园、蓝山国家公园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悉尼/奥克兰    参考航班：待定
                <w:br/>
                打包早餐或酒店早餐后，前往机场飞往奥克兰，抵达后开始精彩行程：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奥克兰-罗托鲁瓦（车程约3.5小时）
                <w:br/>
                酒店早餐后开始精彩旅程：
                <w:br/>
                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罗托鲁阿这个地热资源丰富的地区。在这170多种树中，有三分之一的种类存活下来。现在，红木森林也是人们散步，或者是进行山地自行车锻炼的好地方。
                <w:br/>
                【罗托鲁阿湖】（Lake Rotorua）
                <w:br/>
                是新西兰北岛中北部面积约80平方公里的火山口湖，由距今约20万年前的火山喷发后岩浆房坍塌形成，为罗托鲁瓦地区湖群中最大湖泊。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w:br/>
                酒店早餐后开始精彩旅程：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【库伊劳公园】
                <w:br/>
                由2001年及2003年的蒸汽喷发活动塑造，喷发时泥浆与石块喷射高度达10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罗托鲁亚-奥克兰/广州  参考航班：CZ306/2225-0525+1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
                <w:br/>
                （Blue Spring）时，你一定会被澄澈湛蓝的泉水所深深吸引，因为只有极致纯净的水才会呈现出如此动人心魄的蓝。这里的泉水需50至100年才能到达地表，现在已有部分泉水被灌装并冠以‘Pump’品牌进行销售。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晚上前往机场搭乘国际航班返回广州，今晚于机上夜宿！
                <w:br/>
                交通：旅游巴士，飞机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2026-02-12T08:21:14+08:00</dcterms:created>
  <dcterms:modified xsi:type="dcterms:W3CDTF">2026-02-12T08:21:14+08:00</dcterms:modified>
</cp:coreProperties>
</file>

<file path=docProps/custom.xml><?xml version="1.0" encoding="utf-8"?>
<Properties xmlns="http://schemas.openxmlformats.org/officeDocument/2006/custom-properties" xmlns:vt="http://schemas.openxmlformats.org/officeDocument/2006/docPropsVTypes"/>
</file>