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【沙田马场】香港1天 | 深中通道 | 沙田观赛马文化行程单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KH-20260302SP32477-0.1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【集中地点及时间】：（2选一）
                <w:br/>
                入单必须备注上车点，如不备注默认第一上车点“7:45公园前J出口”
                <w:br/>
                【A】7:45公园前地铁J出口
                <w:br/>
                【B】8:00昌岗地铁D(如有变动以导游通知为准）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＊去程或回程直击世纪工程深中通道，真正走足全程（具体以当天实际安排为准）
                <w:br/>
                ＊前往【沙田赛马会】观看赛马， 感受香港马文化
                <w:br/>
                ＊安排在香港商场充足自由购物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广州--香港--返程
                <w:br/>
                早上乘旅游巴士途径世纪工程--深中通道前往深圳口岸过关。（如去程走不了深中通道则会调整为回程走，如有变动具体以当天实际安排为准）
                <w:br/>
                乘车经中山过深中大桥，中国经济特区【深圳】路上车观世界综合建设难度最高的跨海集群工程【深中通道】（车观），车上体验耗资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 届时，珠江口东西两岸将实现“深中同城”的美好愿景。到达香港口岸后，办理过关手续。前往【沙田赛马会】观看赛马，（午餐自理）。感受现场气氛振奋人心，体验香港马文化。（约3.5小时）沙田赛马会位于中国香港新界东部的沙田区，由香港赛马会兴建及管理，是香港的第二个赛马场地。沙田马场共有草、泥地赛道共三条，草地跑道全阔30.5米，1周长约1900米，容量为85,000人。场地水平世界一流，也是亚洲顶级的赛马场地。现时每年均举行多项国际大赛，并吸引来自世界各地的顶级人马在此互相角逐。后安排香港商场自由购物活动时间（约2小时），感受香港购物天堂的魅力所在。(晚餐自理）晚上听从领队指定时间，指定地点集中，统一乘坐大巴返回深圳口岸过关，送回广州出发点，结束一天愉快的行程。
                <w:br/>
                注意：行程所列时间为参考时间，导游可根据交通或其他情况，有权调整游览景点的先后顺序。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用餐：不含餐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2、境外旅游意外保险(强烈建议客人购买)
                <w:br/>
                3、办理港澳通行证+香港个人旅游签注费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1、成团说明,本团成团的最低人数为：40人，成行出发，如不成团提前2天通知退团，不作任何赔偿。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5、65岁以上老人参团需填写健康申明，70-75周岁（孕妇及超75周岁恕不接待）的老人须需填写健康申明、免责声明并有看护人陪同方可参团，否则不予接待，见谅！
                <w:br/>
                6、香港大景点，导游不陪同游览。如进入景区时有需要寄存行李的，产生的行李寄存费请自理。
                <w:br/>
                7、自由活动期间请注意个人的人身及财产安全，遵守香港的交通规则先看右再看左，遵守信号灯走人行道。
                <w:br/>
                8、只限18岁或以上人士参加，出发需自备有效港澳通行证+1次香港有效签注出游
                <w:br/>
                9、特别备注说明：若游客报名时故意隐瞒精神类疾病，且在旅游行程中突发疾病导致旅行社人员和其他游客财产损失和身体伤害的，由该游客及其监护人承担全部责任。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2026-03-04T01:00:19+08:00</dcterms:created>
  <dcterms:modified xsi:type="dcterms:W3CDTF">2026-03-04T01:00:19+08:00</dcterms:modified>
</cp:coreProperties>
</file>

<file path=docProps/custom.xml><?xml version="1.0" encoding="utf-8"?>
<Properties xmlns="http://schemas.openxmlformats.org/officeDocument/2006/custom-properties" xmlns:vt="http://schemas.openxmlformats.org/officeDocument/2006/docPropsVTypes"/>
</file>