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桂林阳朔双动4天   桂林阳朔精华 兴坪漓江|20元人民币背景图—黄布倒影|遇龙河竹筏漂流|吉尼斯记录溶洞—冠岩|桂林城徽象鼻山|尧山千里江山图|侗王夜宴演绎|山水旅拍|十里画廊|浪漫西街行程单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◎桂林独家安排1餐特色品牌老店：【桂林本帮菜风味餐】！安排品尝桂林网红米粉—【张担担米粉】！
                <w:br/>
                ◎阳朔安排品尝2餐特色：【阳朔啤酒鱼风味餐】+【壮家风情特色宴】！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3、用餐：含3正3早+1桂林米粉 (酒店房费含自助早餐)，其中正餐30-40标、1桂林本帮菜、1阳朔啤酒鱼风味30元/人，1壮族风味餐40元/人，1桂林米粉（小孩餐费减半，不用不退）（小孩餐费减半，不用不退）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尧山索道往返80+冠岩不含滑道或区间车往返共80元=160元/人当地交导游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2026-07-29T19:26:55+08:00</dcterms:created>
  <dcterms:modified xsi:type="dcterms:W3CDTF">2026-07-29T19:26:55+08:00</dcterms:modified>
</cp:coreProperties>
</file>

<file path=docProps/custom.xml><?xml version="1.0" encoding="utf-8"?>
<Properties xmlns="http://schemas.openxmlformats.org/officeDocument/2006/custom-properties" xmlns:vt="http://schemas.openxmlformats.org/officeDocument/2006/docPropsVTypes"/>
</file>