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【漫游京城】晚对晚北京双飞5天丨升旗丨故宫深度游丨八达岭长城丨景山公园丨军博或首博丨纪晓岚故居丨颐和园丨香山公园丨圆梦清华丨品香茗看京剧，长城脚下观大戏行程单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SDGG-20260828E1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去程：（参考航班时间：06:00-21:30起飞），航班时间仅供参考，具体以实际出票航班为准
                <w:br/>
                回程：（参考航班时间：06:00-21:30起飞），航班时间仅供参考，具体以实际出票航班为准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★【品质保障】0购物。美好旅游真谛，干净透明拒绝套路。
                <w:br/>
                ★【省心出行】全程含餐！让您安心无忧！
                <w:br/>
                ★【品质保证】全程安排服务好、讲解好的优秀专业导游，杜绝黑车黑导！
                <w:br/>
                ★【精选航班】去程晚机休闲出行不赶飞机，广州直飞北京
                <w:br/>
                ★【故宫博物馆】趣味探索，聆听紫禁城沉淀600年的记忆。
                <w:br/>
                ★【军博/首博】来北京怎能不打卡博物馆呢？军事博物馆/首都博物馆，让您更不虚此行！
                <w:br/>
                ★【香山公园】驰名中外，特别赠送“最美有轨电车”观赏京城醉美秋色！
                <w:br/>
                ★【老北京非遗文化的百科剧场】安排价值298元的长城脚下观大戏，品香茗、看京剧！
                <w:br/>
                ★【圆梦清华】合影百年名校【清华/北大】，感受我国最高学府的学习氛围。
                <w:br/>
                ★【景山公园】登上景山，俯瞰故宫全景的最佳观景台，随手拍大片发朋友圈独秀！
                <w:br/>
                ★【天安门观看升旗仪式】同唱国歌！与祖国共同迎接新的一天。
                <w:br/>
                ★【颐和园】中国古典皇家园林之首，品味古代建筑美学，被誉为“皇家园林博物馆”
                <w:br/>
                <w:br/>
                乐享趣途：
                <w:br/>
                ★【贴心服务】赠饮矿泉水、赠送【集体彩照】一张（每个家庭一张，更多需求请另付费）
                <w:br/>
                ★【神秘礼物】独家赠送“康熙圣旨”，诚诏天下子民到京接旨，用康熙御笔之宝，助您加官进爵！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＞＞＞北京，入住酒店
                <w:br/>
                各位贵宾请于指定时间在广州白云机场集合，工作人员帮助您办理登机手续，后乘飞机飞往北京（飞行时间约3小时）。抵达后将有专人接机前往酒店入住。北京是我国的政治、文化中心和国际交往的枢纽，也是一座著名的“历史文化名城”。
                <w:br/>
                温馨提示：
                <w:br/>
                1、我司在不影响原行程游玩标准及景点游览的前提下，会根据航空公司机票港口或火车票出票的首末站城市最终确定具体的行程顺序，旅行社可以根据实际情况，在保证行程景点游览不变且经与客人协商一致的前提下，对景点的游览顺序作合理的调整，客人对此表示理解。
                <w:br/>
                2、行程为广东散拼团，航班时间如相差1小时以内的，接送机我司安排一同接送，航班经常出现延误，在接机过程中可能有等候情况，敬请原谅！
                <w:br/>
                3、旅游途中如有问题请及时通知导游解决，如导游无法解决再联系报名的工作人员协助解决，回团后再告知投诉无法处理，因团队结束已签完团队意见单，请知悉！
                <w:br/>
                4、小童（2-11周岁，未过12周岁生日）：小童按成人报名操作，不退任何差价（如大交通、房差、门票、景交、餐费等），请知悉！
                <w:br/>
                5、接机人员一般都会提前在机场等候客人，请您下飞机后务必及时开机，保持手机畅通；
                <w:br/>
                6、旅游项目费用如遇到国家政策性调价，将收取差价，请贵宾们知悉！
                <w:br/>
                7、自由活动期间请注意保管好自身财产安全及人身安全，发生此类情况，导游协助处理，但由此产生的费用需客人自行承担！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北京：丽枫酒店/全季酒店/桔子酒店/亚太花园/维也纳酒店/喆啡酒店或者不低于以上标准质量的其他备选酒店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天安门广场--纪念堂--故宫深度游--景山公园
                <w:br/>
                早餐后，游览【天安门广场】（游览约1小时），天安门广场是当今世界上最大的城市广场，是共和国举行重大庆典、盛大集会和外事迎宾的神圣重地。观【人民英雄纪念碑】纪念碑浮雕高2米，总长40.68米，雕刻着170多个人物，生动而概括地表现出我国近百年来人民革命的伟大史实。外观国家大剧院、人民大会堂、城楼、国家博物馆等宏伟建筑。参观【毛主席纪念堂】（免费预约的景点，因政策性关闭或预约人数限制不能入内参观则改为外观，且不作任何赔偿。每周一闭馆，星期二至星期日：上午8:00-12:00对外开放（以纪念堂告示牌为准））。
                <w:br/>
                【故宫】（游览约3小时，含大门票），故宫也称“紫禁城”，是明清两代的皇宫，也是中国现存最大最完整的皇家古建筑群，被誉为世界五大宫之首。探秘幽静深邃的【皇宫御花园】，捕捉两朝太后太妃宫廷生活的温婉气息，效仿明清后妃游玩休憩，感受宫廷园林之美。有兴趣的朋友可以去参观因《延禧攻略》而走红的【延禧宫】。漫步红墙黄瓦间，仿佛穿越六百年风云，每一处雕梁画栋都诉说着王朝兴衰，是感受中华历史与美学的必访之地。特别安排故宫精品游：★午门进入—中轴前朝三大殿（太和殿、中和殿、保和殿）冰窖—乾清宫—交泰殿—坤宁宫—御花园—天一门—千秋亭—钦安殿—神武门出。特别安排：为让客人体验到更加人性化的故宫深度游之旅，我们为贵宾精心准备了无线讲解器，通过佩戴无线耳机，您可以听到导游更加清晰的讲解，深度了解故宫的历史。
                <w:br/>
                游览【景山公园】，地处北京城的中轴线上，南与紫禁城的神武门隔街相望，西邻北海公园。曾是北京城的最高点，站在山顶可俯视整个故宫城，金碧辉煌的古老紫禁城与现代化的北京城新貌尽收眼底！
                <w:br/>
                ***温馨提示***
                <w:br/>
                1、毛主席纪念堂实名制网上免费预约参观(周一闭馆），每日限流 10000 人，提前 6 天放票，如无法预约参观将不作退款，改为外观。瞻仰毛主席遗容请凭有效证件、按工作人员指定位置排队入场并注意保持秩序。请将随身携带的大小包、照相机、水壶等交至导游看管保存后再排队参观，期间每人都需进行景点安检。
                <w:br/>
                2、故宫实行网上提前实名预约，每日限票三万张，每周一全天闭馆，如未能成功订票导致无法参观，将调整为其他替代方案，最终以当团导游人员调整为准。若客人不同意调整方案，则按照门票价格退一赔一处理，敬请谅解！
                <w:br/>
                3、故宫实行实名制，请游客务必携带身份证件才能入馆，如因自身原因造成无法入馆的情况，后果自行承担，如遇学生、儿童没有身份证件的请带户口本或护照入馆。
                <w:br/>
                4、故宫仅含首道门票。因需提前预约付款出票，没有门票优免，敬请注意！当天步行较为劳累，请保持充沛的体力。游览时间较长，建议客人自备一些零食，具体正餐时间以导游当天通知为准。
                <w:br/>
                5、今日行程集中在北京城市中心、古老北京城的龙脉中轴线上，以步行为主。由于众多重要国家机关和大型商业中心云集于此，交通十分拥堵，单行线等交通管制措施严格，等候旅游车的时间可能比较长，请予以谅解。
                <w:br/>
                6、中轴（天安门，故宫一线）当天，故宫后门不能停旅游车，需步行30分钟左右，为减少游客步行时间，我社将协助安排游客乘坐公交或者摆渡车，费用20元/人需自理，不便之处敬请谅解！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北京：丽枫酒店/全季酒店/桔子酒店/亚太花园/维也纳酒店/喆啡酒店或者不低于以上标准质量的其他备选酒店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升旗--八达岭长城--外观鸟巢水立方--长城脚下观大戏
                <w:br/>
                早上乘车前往天安门广场观看庄严肃穆的【升旗仪式】（约30分钟）。随后前往【八达岭长城】登上长城烽火台，尽享“不到长城非好汉”之感，八达岭长城是明长城中保存最好的一段，也是最具代表性的一段，是明代长城的精华.史称天下九塞之一，是万里长城的精华和杰出代表。
                <w:br/>
                后亲临中国人奥运梦的【奥林匹克公园】北京奥林匹克公园是北京市爱国主义教育基地、中国红色旅游景区，是举办北京2008年奥运会的主要场地和2022年冬奥会举办地，拥有：亚洲最大的城区人工水系、亚洲最大的城市绿化景观、世界最开阔的步行广场、亚洲最长的地下交通环廊。近距离感受奥运会主会场—国家体育场【鸟巢】和国家游泳中心【水立方】的场馆风采。
                <w:br/>
                下午在长城脚下观大戏（约45分钟），品茶歇点心，看老北京演绎，欣赏京剧戏曲、茶艺，了解背后深厚的文化底蕴。品老北京盖碗茶，尝老北京名小吃，与网红铜人互动拍照。让我们深度体验“酒旗戏鼓天桥市，多少游人不忆家”。
                <w:br/>
                1.京剧表演——京剧国粹，脸谱文化
                <w:br/>
                2.精彩表演——蹬技献艺，脚上乾坤
                <w:br/>
                3.相声表演——不只是笑，更是思考的艺术
                <w:br/>
                4.茶艺表演——自然之味，润泽心田
                <w:br/>
                5.天桥绝活——老北京的硬气功
                <w:br/>
                6.中国传统戏法——一筷两碗三球，三仙归洞
                <w:br/>
                7.汉服体验
                <w:br/>
                ***温馨提示***
                <w:br/>
                1.天安门广场升旗每日限流，具体人数实时调控。需网上实名预约！如升旗未能预约成功，则视为不可抗力免责取消参观。敬请谅解！
                <w:br/>
                2.八达岭门票需实名预约，每日限流，如遇政策性原因闭园或未能预约成功，则更换为居庸关长城或其他景区。
                <w:br/>
                3.因长城距市区距离较远，可在前往长城途中车上休息。为了不影响您的游览时间，游览长城当天的叫早时间和早餐时间可能会比其它几天早，请做好早起准备。当天早餐为打包早餐，敬请谅解。
                <w:br/>
                4.登上长城为游客自由参观，导游将您送到长城景区，检票后不跟团讲解。。
                <w:br/>
                5.八达岭长城您可以选择徒步登长城或乘长城滑道/缆车游长城，长城缆车/滑道自理160元/人，不属于推荐自费项目。请您根据个人身体情况，量力而为，注意人身安全和财产安全。
                <w:br/>
                6.奥林匹克公园可选择交通工具——景区奥运小火车+奥运备选节目杂技表演280元/人，也可升级VIP坐席+100元每人（自理）。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北京：丽枫酒店/全季酒店/桔子酒店/亚太花园/维也纳酒店/喆啡酒店或者不低于以上标准质量的其他备选酒店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香山公园--颐和园--外观清华--纪晓岚故居
                <w:br/>
                早餐后，特别安排乘坐有轨电车前往【香山公园】（游览约1.5小时，枫叶与天气有关，请知悉）香山公园位于北京西郊，是一座具有山林特色的皇家园林，公园内林木繁茂，还有很多古迹藏在林中，是北京的观赏胜地和天然氧吧。每年秋季的“香山红叶红满天”是景区最大的亮点，香山可谓是国内赏枫的鼻祖，其红叶驰名中外，是我国四大赏枫胜地之一。（红叶节期间为避免周边堵车影响游客体验度，特别赠送有轨电车西郊线往返香山，免去堵车和长时间步行带来的不便。当有轨电车西郊线采取限流措施时、请您配合工作人员的疏导，导游灵活安排行程。）
                <w:br/>
                游览世界上保存最大最完整的皇家园林【颐和园】（游览约2小时）。园内最有特色的是长廊，以精美的绘画著称，有546幅西湖胜景和8000多幅人物故事、山水花鸟。1992年颐和园长廊以“世界上最长的长廊”列入吉尼斯世界纪录。
                <w:br/>
                后前往中国著名的高等学府，合影百年名校【清华大学】标志性校门，感受中国最著名大学的迷人魅力，激发奋发向上的学习精神。
                <w:br/>
                虎坊桥畔，阅微草堂。【纪晓岚故居】是一座静谧的清代两进四合院。这里是纪昀前后居住六十二载的家园，是总纂《四库全书》的心血之地，亦是《阅微草堂笔记》的诞生之所。院内百年古藤苍劲盘绕，海棠岁岁花开。青砖灰瓦之间，回望一代文宗的宦海沉浮与笔墨情怀，体味老北京宣南文脉的悠悠底蕴。
                <w:br/>
                ***温馨提示***
                <w:br/>
                颐和园只含大门票，可以选择乘坐慈禧水道游船，景色更佳，费用自理160元/人，景区交通方便有需要的游客，不属于推荐自费项目。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北京：丽枫酒店/全季酒店/桔子酒店/亚太花园/维也纳酒店/喆啡酒店或者不低于以上标准质量的其他备选酒店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天坛公园--前门大街--军博/首博--什刹海，北京＞＞＞广州
                <w:br/>
                早餐后，前往世界文化遗产、国家5A级旅游景区--【天坛公园】（套票，包含祈年殿，回音壁，圜丘，游览约1.5小时），中国现存最大的古代祭祀建筑群、明清两代祭天的场所。天坛是圜丘、祈谷两坛的总称，有坛墙两重，形成内外坛，坛墙南方北圆，象征天圆地方。主要建筑在内坛，圜丘坛在南、祈谷坛在北，二坛同在一条南北轴线上，中间有墙相隔。
                <w:br/>
                北京最著名的商业街-【前门大街】（约1小时）。有多家老字号餐馆、店铺，还有各地的小吃汇集，适合逛街购物、享用美食。街上建筑都很古老，搭配牌坊、老招牌、红灯笼等，很有老北京的味道。
                <w:br/>
                中国唯一的大型综合性军事历史博物馆--【中国人民革命军事博物馆】，军博收藏34万多件文物和藏品。其中国家一级文物1793件，大型武器装备250余件，艺术品1600余件，对外军事交往中受赠礼品2551件。其中有铜鎏金弩机、镇远舰铁锚、叶挺指挥刀、三八式步枪和解放军第一辆坦克等重大历史价值文物。
                <w:br/>
                或前往【首都博物馆】简称首博，是北京现代化大型综合性博物馆。以其宏大的建筑、丰富的展览、先进的技术、完善的功能，成为一座与北京“历史文化名城”、“文化中心” 和“国际化大都市”地位相称的大型现代化博物馆，并跻身于“国内一流，国际先进”的博物馆行列。首都博物馆广泛征集各类文物，馆藏文物已达二十五万件，藏品中还不乏享誉海内外的孤品与珍品。
                <w:br/>
                游览被誉为“北方的水乡”的老炮儿的外景地【什刹海】（游览约30分钟），什刹海两岸有保存完好的王府花园、纵横交错的市井民居。这里拥有大片优美的湖面，也是北京著名的一片历史街区，众多名人故居、王府等古迹散落其中，曾经是王公贵胄的居住之地，如今延续了当年的繁华，成为了京城美食、商铺的聚集地。
                <w:br/>
                最后乘车前往北京机场，乘飞机返回广州。至此行程圆满结束！
                <w:br/>
                ***温馨提示***
                <w:br/>
                1、军事博物馆/首都博物馆如因政策关闭，或其他原因无法预约，则更换为其他博物馆，敬请谅解！
                <w:br/>
                2、推荐胡同深度游：【四合院+三轮车】费用自理160元/人，您可以乘坐人力三轮车游览老北京胡同、古老北京城唯一遗留下的价值上亿的四合院，参观古老北京的胡同，感受老北京的风俗（不属于推荐自费加点项目）。
                <w:br/>
                交通：汽车、飞机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团队经济舱机票（机票开出后，不得更改、签转、退票，敬请知悉！）。特别提示：①此线路为全款买断机票后销售，若客人临时取消导致机位没有时间进行二次销售，所产生的损失由客人负责。退团损失费用为1800元/人。②因机票/火车票/销售活动等原因，同一团期不同时间报名的客人，团费会出现差异，不接受价格差价投诉。敬请旅客注意！行程航班仅供参考，实际以出票为准！
                <w:br/>
                2、全程舒适商务酒店：丽枫酒店/全季酒店/桔子酒店/亚太花园/维也纳酒店/喆啡酒店等同级酒店，(每成人每晚一个床位)，入住双人标间或大床房；酒店住宿若出现单男单女，客人须与其它同性客人同住，若不能服从旅行社安排或旅行社无法安排的，客人须当地补房差入住双人标间。补房差600元 ，退房差300元！
                <w:br/>
                3、用餐：含7正4早（房费含早），餐标30元（小孩餐费减半），特色餐：【老边饺子宴】【老北京家常菜】（所有特色餐不吃不退）；正餐八菜一汤不含酒水；如全程用餐人数不够10人，我社视情况递减菜式和份量或当地现退餐费客人自理。所有餐食如自动放弃，款项恕不退还。（注:餐饮风味、用餐条件与广东有一定的差异，大家应有心理准备。行程中的用餐可能会根据航班时间作适当调整，用餐数不变）
                <w:br/>
                4、用车：全程安排空调旅游车，保证每人1正座。如遇旺季期间北京用车紧张，会有套车情况，请谅解！
                <w:br/>
                5、门票：含景点首道门票
                <w:br/>
                备注：园中园门票需客人自理，不属于自费推荐项目。赠送景点如不参观或政策性关闭，不给予退还门票。如客人持有60（含）岁以上的中国居民身份证的，可以获得景区的优惠，则旅行社按照采购价在当地退减门票优惠差价50元。北京所有景点都需要提前预约门票，即使部分景区不产生门票费用也需预约，没差价退，未成年人收客费用已含门票和预约手续费用。
                <w:br/>
                6、购物：0购物。（温馨提示：不含景区内设立的景中店、商店、过脚过路店，以及公路边设立的洗手间店）对景区内设立的商店、路店，请游客三思、如需购买或食用敬请谨慎，不做进店范畴。如自行购买商品如出现质量问题，旅行社不承担任何责任。）行程中注明需要另行支付的景区交通工具不属于推荐自费加点项目，如以上行程景点不能满足您的个性化需求，可与导游协商一致参观其他精华景区，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6、自费：为了方便游客更好的游览行程中的景点，景区内有提供小交通，游客可以自行选择乘坐小交通。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皇城豪华游：北京堂会+纪晓岚故居+游胡同+进四合院+奥运表演</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650.00</w:t>
            </w:r>
          </w:p>
        </w:tc>
      </w:tr>
      <w:tr>
        <w:trPr/>
        <w:tc>
          <w:tcPr/>
          <w:p>
            <w:pPr>
              <w:pStyle w:val="indent"/>
            </w:pPr>
            <w:r>
              <w:rPr>
                <w:rFonts w:ascii="宋体" w:hAnsi="宋体" w:eastAsia="宋体" w:cs="宋体"/>
                <w:color w:val="000000"/>
                <w:sz w:val="20"/>
                <w:szCs w:val="20"/>
              </w:rPr>
              <w:t xml:space="preserve">京城深度游：奥运表演+纪晓岚故居+游胡同+四合院+长安街夜景</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600.00</w:t>
            </w:r>
          </w:p>
        </w:tc>
      </w:tr>
      <w:tr>
        <w:trPr/>
        <w:tc>
          <w:tcPr/>
          <w:p>
            <w:pPr>
              <w:pStyle w:val="indent"/>
            </w:pPr>
            <w:r>
              <w:rPr>
                <w:rFonts w:ascii="宋体" w:hAnsi="宋体" w:eastAsia="宋体" w:cs="宋体"/>
                <w:color w:val="000000"/>
                <w:sz w:val="20"/>
                <w:szCs w:val="20"/>
              </w:rPr>
              <w:t xml:space="preserve">古城逍遥游：堂会+纪晓岚故居+游胡同+进四合院+升级特色餐</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550.00</w:t>
            </w:r>
          </w:p>
        </w:tc>
      </w:tr>
      <w:tr>
        <w:trPr/>
        <w:tc>
          <w:tcPr/>
          <w:p>
            <w:pPr>
              <w:pStyle w:val="indent"/>
            </w:pPr>
            <w:r>
              <w:rPr>
                <w:rFonts w:ascii="宋体" w:hAnsi="宋体" w:eastAsia="宋体" w:cs="宋体"/>
                <w:color w:val="000000"/>
                <w:sz w:val="20"/>
                <w:szCs w:val="20"/>
              </w:rPr>
              <w:t xml:space="preserve">首都亲子游：老北京堂会+圆明园+清华打卡拍照+纪晓岚故居</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成团，拼团出发，如客人不接受拼团出发，请报名时以书面形式注明。此团由中国和平国际旅游有限责任公司广东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2、由于航班机位等存在不确定因素，我社在确保不影响游客在当地行程游玩标准的情况下，同一团种出发的游客可能采用不同时间段的航班往返（同一游玩团体可能选用 2 个或以上的航班班次）。
                <w:br/>
                3、机票浮动幅度较大，且部分客人已享受我司报名优惠政策，故导致不同日期报名，且同团出发的客人，团费有较大差异，无价格退还，敬请旅客注意！
                <w:br/>
                4、团队均提前 3-7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8、京津冀地区是当地旅游度假城市，硬件及软件服务均与沿海发达的广州存在一定差距， 请团友谅解。如遇旺季酒店房满或政府征收等情形，旅行社会另外安排至不低于所列酒店标准的同类型酒店。
                <w:br/>
                9、购物：京津冀地区旅游发展较为成熟，包括部分景区，公园，博物馆，纪念馆，展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 我社解决投诉依据客人在当地所签“意见单”为准，有任何投诉请于当时提出， 否则无法给予处理。
                <w:br/>
                13、北京所有景点都需要提前预约门票，即使部分景区不产生门票费用也需预约，没差价退，收客费用已含门票和预约手续费用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特别提醒
                <w:br/>
                1.请携带有效身份证原件，小孩带户口簿原件；
                <w:br/>
                2.出发当天准时到指定地点集中；
                <w:br/>
                3.团体机票开票后，不得改签、退票和换名；
                <w:br/>
                4.在航班未发生变化的前提下，国内团队客票前段行程未使用，按客票必须顺序使用的规定，旅客将不能使用后段客票，航空公司有权取消后续行程座位。
                <w:br/>
                5.根据国家旅游局规定：建议游客自行购买旅游个人意外险和平安交通险。
                <w:br/>
                各大航空公司最新规定，国家最高人民法院发布失信人不得乘飞机，如游客属失信人，请勿报团出行！如游客属失信人，请报名前一定要向旅行社说清楚，如未提前说明，客人一经报名确认出行，失信人导致无法出票，团费全扣，所有损失费用由客人自行承担！！国家法院失信人验证网站为：http://zxgk.court.gov.cn/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重量20公斤以内，超出重量和尺寸的行李需应支付超限额行李费。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2026-10-23T00:42:29+08:00</dcterms:created>
  <dcterms:modified xsi:type="dcterms:W3CDTF">2026-10-23T00:42:29+08:00</dcterms:modified>
</cp:coreProperties>
</file>

<file path=docProps/custom.xml><?xml version="1.0" encoding="utf-8"?>
<Properties xmlns="http://schemas.openxmlformats.org/officeDocument/2006/custom-properties" xmlns:vt="http://schemas.openxmlformats.org/officeDocument/2006/docPropsVTypes"/>
</file>